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018"/>
      </w:tblGrid>
      <w:tr w:rsidR="00D34D71" w:rsidRPr="00D96D11" w:rsidTr="009F0435">
        <w:trPr>
          <w:trHeight w:val="670"/>
        </w:trPr>
        <w:tc>
          <w:tcPr>
            <w:tcW w:w="2607" w:type="dxa"/>
          </w:tcPr>
          <w:p w:rsidR="00D34D71" w:rsidRPr="00D96D11" w:rsidRDefault="00D34D71" w:rsidP="00D34D71">
            <w:pPr>
              <w:pStyle w:val="Title"/>
              <w:ind w:right="-58"/>
              <w:rPr>
                <w:rFonts w:ascii="Comic Sans MS" w:hAnsi="Comic Sans MS"/>
                <w:sz w:val="28"/>
                <w:szCs w:val="28"/>
                <w:u w:val="none"/>
              </w:rPr>
            </w:pPr>
            <w:r>
              <w:rPr>
                <w:rFonts w:ascii="Comic Sans MS" w:hAnsi="Comic Sans MS"/>
                <w:sz w:val="18"/>
                <w:szCs w:val="18"/>
              </w:rPr>
              <w:br w:type="page"/>
            </w:r>
            <w:r>
              <w:rPr>
                <w:rFonts w:ascii="Comic Sans MS" w:hAnsi="Comic Sans MS"/>
                <w:sz w:val="28"/>
                <w:szCs w:val="28"/>
                <w:u w:val="none"/>
              </w:rPr>
              <w:t>S3</w:t>
            </w:r>
          </w:p>
        </w:tc>
        <w:tc>
          <w:tcPr>
            <w:tcW w:w="6018" w:type="dxa"/>
            <w:shd w:val="clear" w:color="auto" w:fill="BFBFBF"/>
            <w:vAlign w:val="center"/>
          </w:tcPr>
          <w:p w:rsidR="00D34D71" w:rsidRPr="00BE3A0B" w:rsidRDefault="00D34D71" w:rsidP="009F0435">
            <w:pPr>
              <w:pStyle w:val="Title"/>
              <w:ind w:left="426" w:right="-58" w:hanging="426"/>
              <w:rPr>
                <w:rFonts w:ascii="Comic Sans MS" w:hAnsi="Comic Sans MS"/>
                <w:szCs w:val="32"/>
                <w:u w:val="none"/>
              </w:rPr>
            </w:pPr>
            <w:r w:rsidRPr="00BE3A0B">
              <w:rPr>
                <w:rFonts w:ascii="Comic Sans MS" w:hAnsi="Comic Sans MS"/>
                <w:szCs w:val="32"/>
                <w:u w:val="none"/>
              </w:rPr>
              <w:t>Beef Lasagne</w:t>
            </w:r>
            <w:r>
              <w:rPr>
                <w:rFonts w:ascii="Comic Sans MS" w:hAnsi="Comic Sans MS"/>
                <w:szCs w:val="32"/>
                <w:u w:val="none"/>
              </w:rPr>
              <w:t xml:space="preserve"> (lesson 1)</w:t>
            </w:r>
          </w:p>
        </w:tc>
      </w:tr>
    </w:tbl>
    <w:p w:rsidR="00FC3A48" w:rsidRPr="00E506EA" w:rsidRDefault="00FC3A48" w:rsidP="00FC3A48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bookmarkStart w:id="0" w:name="_Hlk23171738"/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:rsidR="00FC3A48" w:rsidRDefault="00FC3A48" w:rsidP="00FC3A4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Identify nutrients present in the ingredients used in this recipe and explain why these are important for teenagers</w:t>
      </w:r>
    </w:p>
    <w:p w:rsidR="00FC3A48" w:rsidRPr="005A194E" w:rsidRDefault="00FC3A48" w:rsidP="00FC3A4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5A194E">
        <w:rPr>
          <w:rFonts w:ascii="Comic Sans MS" w:hAnsi="Comic Sans MS"/>
          <w:sz w:val="22"/>
          <w:szCs w:val="22"/>
        </w:rPr>
        <w:t>Successfully make product in a safe and hygienic manner.</w:t>
      </w:r>
    </w:p>
    <w:bookmarkEnd w:id="0"/>
    <w:p w:rsidR="00D34D71" w:rsidRDefault="00D34D71" w:rsidP="00D34D71"/>
    <w:p w:rsidR="00D34D71" w:rsidRPr="003B6836" w:rsidRDefault="00D34D71" w:rsidP="00D34D71">
      <w:pPr>
        <w:rPr>
          <w:rFonts w:ascii="Comic Sans MS" w:hAnsi="Comic Sans MS"/>
          <w:b/>
          <w:sz w:val="22"/>
          <w:szCs w:val="22"/>
        </w:rPr>
      </w:pPr>
      <w:r w:rsidRPr="003B6836">
        <w:rPr>
          <w:rFonts w:ascii="Comic Sans MS" w:hAnsi="Comic Sans MS"/>
          <w:b/>
          <w:sz w:val="22"/>
          <w:szCs w:val="22"/>
        </w:rPr>
        <w:t>Ingredients</w:t>
      </w:r>
    </w:p>
    <w:p w:rsidR="00D34D71" w:rsidRPr="003B6836" w:rsidRDefault="00D34D71" w:rsidP="00D34D71">
      <w:pPr>
        <w:rPr>
          <w:rFonts w:ascii="Comic Sans MS" w:hAnsi="Comic Sans MS"/>
          <w:b/>
          <w:sz w:val="22"/>
          <w:szCs w:val="22"/>
        </w:rPr>
      </w:pPr>
    </w:p>
    <w:p w:rsidR="00D34D71" w:rsidRPr="003B6836" w:rsidRDefault="00D34D71" w:rsidP="00D34D71">
      <w:pPr>
        <w:rPr>
          <w:rFonts w:ascii="Comic Sans MS" w:hAnsi="Comic Sans MS"/>
          <w:b/>
          <w:sz w:val="22"/>
          <w:szCs w:val="22"/>
        </w:rPr>
      </w:pPr>
      <w:r w:rsidRPr="003B6836">
        <w:rPr>
          <w:rFonts w:ascii="Comic Sans MS" w:hAnsi="Comic Sans MS"/>
          <w:b/>
          <w:sz w:val="22"/>
          <w:szCs w:val="22"/>
        </w:rPr>
        <w:t>Meat sauce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x</w:t>
      </w:r>
      <w:r w:rsidRPr="003B6836">
        <w:rPr>
          <w:rFonts w:ascii="Comic Sans MS" w:hAnsi="Comic Sans MS"/>
          <w:sz w:val="22"/>
          <w:szCs w:val="22"/>
        </w:rPr>
        <w:t xml:space="preserve"> mushrooms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¼ </w:t>
      </w:r>
      <w:r w:rsidRPr="003B6836">
        <w:rPr>
          <w:rFonts w:ascii="Comic Sans MS" w:hAnsi="Comic Sans MS"/>
          <w:sz w:val="22"/>
          <w:szCs w:val="22"/>
        </w:rPr>
        <w:t xml:space="preserve"> green</w:t>
      </w:r>
      <w:proofErr w:type="gramEnd"/>
      <w:r w:rsidRPr="003B6836">
        <w:rPr>
          <w:rFonts w:ascii="Comic Sans MS" w:hAnsi="Comic Sans MS"/>
          <w:sz w:val="22"/>
          <w:szCs w:val="22"/>
        </w:rPr>
        <w:t xml:space="preserve"> pepper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1/2</w:t>
      </w:r>
      <w:r w:rsidRPr="003B6836">
        <w:rPr>
          <w:rFonts w:ascii="Comic Sans MS" w:hAnsi="Comic Sans MS"/>
          <w:sz w:val="22"/>
          <w:szCs w:val="22"/>
        </w:rPr>
        <w:t xml:space="preserve"> carrot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1/2</w:t>
      </w:r>
      <w:r w:rsidRPr="003B6836">
        <w:rPr>
          <w:rFonts w:ascii="Comic Sans MS" w:hAnsi="Comic Sans MS"/>
          <w:sz w:val="22"/>
          <w:szCs w:val="22"/>
        </w:rPr>
        <w:t xml:space="preserve"> onion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100 ml tinned chopped tomatoes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15 ml tomato puree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2.5 ml mixed herbs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5 ml garlic powder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100 g beef mince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½ beef stock cube, dissolved in 100 ml boiling water</w:t>
      </w: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</w:p>
    <w:p w:rsidR="00D34D71" w:rsidRPr="003B6836" w:rsidRDefault="00D34D71" w:rsidP="00D34D7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Method</w:t>
      </w:r>
    </w:p>
    <w:p w:rsidR="00D34D71" w:rsidRPr="003B6836" w:rsidRDefault="00D34D71" w:rsidP="00D34D71">
      <w:pPr>
        <w:tabs>
          <w:tab w:val="left" w:pos="567"/>
        </w:tabs>
        <w:ind w:left="567" w:hanging="567"/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1</w:t>
      </w:r>
      <w:r w:rsidRPr="003B6836">
        <w:rPr>
          <w:rFonts w:ascii="Comic Sans MS" w:hAnsi="Comic Sans MS"/>
          <w:b/>
          <w:sz w:val="22"/>
          <w:szCs w:val="22"/>
        </w:rPr>
        <w:tab/>
        <w:t>Meat sauce</w:t>
      </w:r>
      <w:r w:rsidRPr="003B6836">
        <w:rPr>
          <w:rFonts w:ascii="Comic Sans MS" w:hAnsi="Comic Sans MS"/>
          <w:sz w:val="22"/>
          <w:szCs w:val="22"/>
        </w:rPr>
        <w:t>. Prepare the following:</w:t>
      </w:r>
    </w:p>
    <w:p w:rsidR="00D34D71" w:rsidRPr="003B6836" w:rsidRDefault="00D34D71" w:rsidP="00D34D71">
      <w:pPr>
        <w:pStyle w:val="Bullet"/>
        <w:tabs>
          <w:tab w:val="left" w:pos="924"/>
        </w:tabs>
        <w:ind w:left="924" w:hanging="357"/>
        <w:rPr>
          <w:rFonts w:ascii="Comic Sans MS" w:hAnsi="Comic Sans MS"/>
        </w:rPr>
      </w:pPr>
      <w:r w:rsidRPr="003B6836">
        <w:rPr>
          <w:rFonts w:ascii="Comic Sans MS" w:hAnsi="Comic Sans MS"/>
        </w:rPr>
        <w:t>Wipe/wash and slice the mushrooms.</w:t>
      </w:r>
    </w:p>
    <w:p w:rsidR="00D34D71" w:rsidRPr="003B6836" w:rsidRDefault="00D34D71" w:rsidP="00D34D71">
      <w:pPr>
        <w:pStyle w:val="Bullet"/>
        <w:tabs>
          <w:tab w:val="left" w:pos="924"/>
        </w:tabs>
        <w:ind w:left="924" w:hanging="357"/>
        <w:rPr>
          <w:rFonts w:ascii="Comic Sans MS" w:hAnsi="Comic Sans MS"/>
        </w:rPr>
      </w:pPr>
      <w:r w:rsidRPr="003B6836">
        <w:rPr>
          <w:rFonts w:ascii="Comic Sans MS" w:hAnsi="Comic Sans MS"/>
        </w:rPr>
        <w:t xml:space="preserve">Wash and deseed the green pepper Cut into 5 mm x 5 mm pieces. </w:t>
      </w:r>
    </w:p>
    <w:p w:rsidR="00D34D71" w:rsidRPr="003B6836" w:rsidRDefault="00D34D71" w:rsidP="00D34D71">
      <w:pPr>
        <w:pStyle w:val="Bullet"/>
        <w:tabs>
          <w:tab w:val="left" w:pos="924"/>
        </w:tabs>
        <w:ind w:left="924" w:hanging="357"/>
        <w:rPr>
          <w:rFonts w:ascii="Comic Sans MS" w:hAnsi="Comic Sans MS"/>
        </w:rPr>
      </w:pPr>
      <w:r w:rsidRPr="003B6836">
        <w:rPr>
          <w:rFonts w:ascii="Comic Sans MS" w:hAnsi="Comic Sans MS"/>
        </w:rPr>
        <w:t xml:space="preserve">Wash, peel and rewash the carrot. Cut into 3 mm x 3 mm x 3mm dice. </w:t>
      </w:r>
    </w:p>
    <w:p w:rsidR="00D34D71" w:rsidRPr="003B6836" w:rsidRDefault="00D34D71" w:rsidP="00D34D71">
      <w:pPr>
        <w:pStyle w:val="Bullet"/>
        <w:tabs>
          <w:tab w:val="left" w:pos="924"/>
        </w:tabs>
        <w:ind w:left="924" w:hanging="357"/>
        <w:rPr>
          <w:rFonts w:ascii="Comic Sans MS" w:hAnsi="Comic Sans MS"/>
        </w:rPr>
      </w:pPr>
      <w:r w:rsidRPr="003B6836">
        <w:rPr>
          <w:rFonts w:ascii="Comic Sans MS" w:hAnsi="Comic Sans MS"/>
        </w:rPr>
        <w:t>Peel and finely dice the onion.</w:t>
      </w:r>
    </w:p>
    <w:p w:rsidR="00D34D71" w:rsidRPr="003B6836" w:rsidRDefault="00D34D71" w:rsidP="00D34D71">
      <w:pPr>
        <w:pStyle w:val="Bullet"/>
        <w:tabs>
          <w:tab w:val="left" w:pos="924"/>
        </w:tabs>
        <w:ind w:left="924" w:hanging="357"/>
        <w:rPr>
          <w:rFonts w:ascii="Comic Sans MS" w:hAnsi="Comic Sans MS"/>
        </w:rPr>
      </w:pPr>
      <w:r w:rsidRPr="003B6836">
        <w:rPr>
          <w:rFonts w:ascii="Comic Sans MS" w:hAnsi="Comic Sans MS"/>
        </w:rPr>
        <w:t>Add the tinned tomatoes, tomato puree, mixed herbs, garlic powder and beef stock to the jug.</w:t>
      </w:r>
    </w:p>
    <w:p w:rsidR="00D34D71" w:rsidRPr="003B6836" w:rsidRDefault="00D34D71" w:rsidP="00D34D71">
      <w:pPr>
        <w:tabs>
          <w:tab w:val="left" w:pos="567"/>
        </w:tabs>
        <w:ind w:left="567" w:hanging="567"/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2</w:t>
      </w:r>
      <w:r w:rsidRPr="003B6836">
        <w:rPr>
          <w:rFonts w:ascii="Comic Sans MS" w:hAnsi="Comic Sans MS"/>
          <w:sz w:val="22"/>
          <w:szCs w:val="22"/>
        </w:rPr>
        <w:tab/>
        <w:t>Brown the mince in the pan, then add the onion, carrots, peppers, and mushrooms.</w:t>
      </w:r>
    </w:p>
    <w:p w:rsidR="00D34D71" w:rsidRPr="003B6836" w:rsidRDefault="00D34D71" w:rsidP="00D34D71">
      <w:pPr>
        <w:tabs>
          <w:tab w:val="left" w:pos="567"/>
        </w:tabs>
        <w:ind w:left="567" w:hanging="567"/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3</w:t>
      </w:r>
      <w:r w:rsidRPr="003B6836">
        <w:rPr>
          <w:rFonts w:ascii="Comic Sans MS" w:hAnsi="Comic Sans MS"/>
          <w:sz w:val="22"/>
          <w:szCs w:val="22"/>
        </w:rPr>
        <w:tab/>
        <w:t>Add the ingredients from the jug and bring to the boil.</w:t>
      </w:r>
    </w:p>
    <w:p w:rsidR="00D34D71" w:rsidRDefault="00D34D71" w:rsidP="00D34D71">
      <w:pPr>
        <w:tabs>
          <w:tab w:val="left" w:pos="567"/>
        </w:tabs>
        <w:ind w:left="567" w:hanging="567"/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sz w:val="22"/>
          <w:szCs w:val="22"/>
        </w:rPr>
        <w:t>4</w:t>
      </w:r>
      <w:r w:rsidRPr="003B6836">
        <w:rPr>
          <w:rFonts w:ascii="Comic Sans MS" w:hAnsi="Comic Sans MS"/>
          <w:sz w:val="22"/>
          <w:szCs w:val="22"/>
        </w:rPr>
        <w:tab/>
        <w:t>Simmer for 15 minutes until the mince is cooked and the vegetables are tender. Taste and season as required.</w:t>
      </w:r>
    </w:p>
    <w:p w:rsidR="005A753D" w:rsidRPr="003B6836" w:rsidRDefault="005A753D" w:rsidP="00D34D71">
      <w:pPr>
        <w:tabs>
          <w:tab w:val="left" w:pos="567"/>
        </w:tabs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    Store meat sauc</w:t>
      </w:r>
      <w:bookmarkStart w:id="1" w:name="_GoBack"/>
      <w:bookmarkEnd w:id="1"/>
      <w:r>
        <w:rPr>
          <w:rFonts w:ascii="Comic Sans MS" w:hAnsi="Comic Sans MS"/>
          <w:sz w:val="22"/>
          <w:szCs w:val="22"/>
        </w:rPr>
        <w:t>e in a labelled foil tray and refrigerate for next lesson</w:t>
      </w:r>
    </w:p>
    <w:p w:rsidR="00D34D71" w:rsidRPr="003B6836" w:rsidRDefault="00D34D71" w:rsidP="00D34D71">
      <w:pPr>
        <w:tabs>
          <w:tab w:val="left" w:pos="567"/>
        </w:tabs>
        <w:ind w:left="567" w:hanging="567"/>
        <w:rPr>
          <w:rFonts w:ascii="Comic Sans MS" w:hAnsi="Comic Sans MS"/>
          <w:sz w:val="22"/>
          <w:szCs w:val="22"/>
        </w:rPr>
      </w:pPr>
    </w:p>
    <w:p w:rsidR="00D34D71" w:rsidRPr="003B6836" w:rsidRDefault="00D34D71" w:rsidP="005A753D">
      <w:pPr>
        <w:tabs>
          <w:tab w:val="left" w:pos="567"/>
        </w:tabs>
        <w:ind w:left="567" w:hanging="567"/>
        <w:rPr>
          <w:rFonts w:ascii="Comic Sans MS" w:eastAsia="Calibri" w:hAnsi="Comic Sans MS" w:cs="Arial"/>
          <w:sz w:val="22"/>
          <w:szCs w:val="22"/>
        </w:rPr>
      </w:pPr>
    </w:p>
    <w:p w:rsidR="00D34D71" w:rsidRPr="003B6836" w:rsidRDefault="00D34D71" w:rsidP="00D34D71">
      <w:pPr>
        <w:rPr>
          <w:rFonts w:ascii="Comic Sans MS" w:hAnsi="Comic Sans MS"/>
          <w:sz w:val="22"/>
          <w:szCs w:val="22"/>
        </w:rPr>
      </w:pPr>
      <w:r w:rsidRPr="003B6836">
        <w:rPr>
          <w:rFonts w:ascii="Comic Sans MS" w:hAnsi="Comic Sans MS"/>
          <w:b/>
          <w:sz w:val="22"/>
          <w:szCs w:val="22"/>
        </w:rPr>
        <w:br w:type="page"/>
      </w:r>
    </w:p>
    <w:p w:rsidR="00301C0B" w:rsidRDefault="00301C0B"/>
    <w:sectPr w:rsidR="00301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7C8"/>
    <w:multiLevelType w:val="hybridMultilevel"/>
    <w:tmpl w:val="46BE46B8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69"/>
    <w:rsid w:val="000D2180"/>
    <w:rsid w:val="002161A7"/>
    <w:rsid w:val="00234A69"/>
    <w:rsid w:val="00301C0B"/>
    <w:rsid w:val="005A753D"/>
    <w:rsid w:val="009F0435"/>
    <w:rsid w:val="00D34D71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B115"/>
  <w15:chartTrackingRefBased/>
  <w15:docId w15:val="{5FF6FBA1-6812-482E-ACB6-9E4FD76D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D71"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4D71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customStyle="1" w:styleId="Bullet">
    <w:name w:val="Bullet"/>
    <w:basedOn w:val="Normal"/>
    <w:link w:val="BulletChar"/>
    <w:qFormat/>
    <w:rsid w:val="00D34D71"/>
    <w:pPr>
      <w:numPr>
        <w:numId w:val="1"/>
      </w:numPr>
      <w:spacing w:line="280" w:lineRule="exact"/>
    </w:pPr>
    <w:rPr>
      <w:rFonts w:ascii="Arial" w:hAnsi="Arial"/>
      <w:sz w:val="22"/>
      <w:szCs w:val="22"/>
      <w:lang w:eastAsia="en-US"/>
    </w:rPr>
  </w:style>
  <w:style w:type="character" w:customStyle="1" w:styleId="BulletChar">
    <w:name w:val="Bullet Char"/>
    <w:link w:val="Bullet"/>
    <w:rsid w:val="00D34D71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D3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6</cp:revision>
  <cp:lastPrinted>2019-10-28T16:28:00Z</cp:lastPrinted>
  <dcterms:created xsi:type="dcterms:W3CDTF">2019-10-24T11:43:00Z</dcterms:created>
  <dcterms:modified xsi:type="dcterms:W3CDTF">2019-10-28T16:29:00Z</dcterms:modified>
</cp:coreProperties>
</file>